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8BA" w:rsidRDefault="00E248BA" w:rsidP="00E248BA">
      <w:r>
        <w:t xml:space="preserve">                                                           СВЕДЕНИЯ</w:t>
      </w:r>
    </w:p>
    <w:p w:rsidR="00E248BA" w:rsidRDefault="00E248BA" w:rsidP="00E248BA"/>
    <w:p w:rsidR="00E248BA" w:rsidRDefault="00E248BA" w:rsidP="00E248BA">
      <w:r>
        <w:t>о численности муниципальных служащ</w:t>
      </w:r>
      <w:r w:rsidR="009F35FD">
        <w:t>их в администрации Паньковского</w:t>
      </w:r>
      <w:r>
        <w:t xml:space="preserve"> сельского поселения Новодеревеньковско</w:t>
      </w:r>
      <w:r w:rsidR="00EF6D7B">
        <w:t>го района Орловской области за 3</w:t>
      </w:r>
      <w:r>
        <w:t xml:space="preserve"> квартал 202</w:t>
      </w:r>
      <w:r w:rsidR="00106165">
        <w:t>5</w:t>
      </w:r>
      <w:r>
        <w:t xml:space="preserve"> года</w:t>
      </w:r>
    </w:p>
    <w:p w:rsidR="00E248BA" w:rsidRDefault="00E248BA" w:rsidP="00E248BA"/>
    <w:p w:rsidR="00E248BA" w:rsidRDefault="00E248BA" w:rsidP="00E248BA"/>
    <w:p w:rsidR="00E248BA" w:rsidRDefault="00E248BA" w:rsidP="00E248BA"/>
    <w:p w:rsidR="00E248BA" w:rsidRDefault="00E248BA" w:rsidP="00E248B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0"/>
      </w:tblGrid>
      <w:tr w:rsidR="00E248BA" w:rsidTr="00E248B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r>
              <w:t>Фактическая численность муниципальных служащих, человек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r>
              <w:t>Фактические затраты на денежное содержание муниципальных служащих, тыс. руб.</w:t>
            </w:r>
          </w:p>
        </w:tc>
      </w:tr>
      <w:tr w:rsidR="00E248BA" w:rsidTr="00E248B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9F35FD">
            <w:r>
              <w:t>Администрация Паньковского</w:t>
            </w:r>
            <w:r w:rsidR="00E248BA">
              <w:t xml:space="preserve"> сельского поселения Новодеревеньковского района Орловской области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r>
              <w:t xml:space="preserve">                   </w:t>
            </w:r>
            <w:r w:rsidR="00106165">
              <w:t>1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pPr>
              <w:rPr>
                <w:color w:val="FF0000"/>
              </w:rPr>
            </w:pPr>
            <w:r>
              <w:t xml:space="preserve">          </w:t>
            </w:r>
            <w:r w:rsidR="00EF6D7B">
              <w:t>528,7</w:t>
            </w:r>
          </w:p>
        </w:tc>
      </w:tr>
    </w:tbl>
    <w:p w:rsidR="00E248BA" w:rsidRDefault="00E248BA" w:rsidP="00E248BA"/>
    <w:p w:rsidR="00E248BA" w:rsidRDefault="00E248BA" w:rsidP="00E248BA"/>
    <w:p w:rsidR="00E248BA" w:rsidRDefault="00E248BA" w:rsidP="00E248BA"/>
    <w:p w:rsidR="00E248BA" w:rsidRDefault="00E248BA" w:rsidP="00E248BA"/>
    <w:p w:rsidR="00E248BA" w:rsidRDefault="00E248BA" w:rsidP="00E248BA"/>
    <w:p w:rsidR="00EF2216" w:rsidRDefault="00EF2216"/>
    <w:sectPr w:rsidR="00EF2216" w:rsidSect="00AC6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7C6C"/>
    <w:rsid w:val="00106165"/>
    <w:rsid w:val="002354E1"/>
    <w:rsid w:val="00286092"/>
    <w:rsid w:val="003B74CF"/>
    <w:rsid w:val="00557286"/>
    <w:rsid w:val="005E1707"/>
    <w:rsid w:val="00617C6C"/>
    <w:rsid w:val="009212B8"/>
    <w:rsid w:val="00936D29"/>
    <w:rsid w:val="009F35FD"/>
    <w:rsid w:val="00AC64FE"/>
    <w:rsid w:val="00AE3015"/>
    <w:rsid w:val="00C16F34"/>
    <w:rsid w:val="00D144DF"/>
    <w:rsid w:val="00E248BA"/>
    <w:rsid w:val="00ED2C78"/>
    <w:rsid w:val="00EF2216"/>
    <w:rsid w:val="00EF6D7B"/>
    <w:rsid w:val="00F002B5"/>
    <w:rsid w:val="00F16B98"/>
    <w:rsid w:val="00FE0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8B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7C6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7C6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7C6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7C6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7C6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7C6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7C6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7C6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7C6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7C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7C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7C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7C6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7C6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7C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7C6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7C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7C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7C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617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7C6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617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7C6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617C6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7C6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617C6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7C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617C6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17C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2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User</cp:lastModifiedBy>
  <cp:revision>15</cp:revision>
  <dcterms:created xsi:type="dcterms:W3CDTF">2024-10-01T09:35:00Z</dcterms:created>
  <dcterms:modified xsi:type="dcterms:W3CDTF">2025-10-02T09:15:00Z</dcterms:modified>
</cp:coreProperties>
</file>